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9811" w14:textId="77777777" w:rsidR="00B76B75" w:rsidRDefault="00B76B75" w:rsidP="00B76B75">
      <w:pPr>
        <w:jc w:val="center"/>
      </w:pPr>
      <w:r>
        <w:t>UAC</w:t>
      </w:r>
    </w:p>
    <w:p w14:paraId="18C3740F" w14:textId="77777777" w:rsidR="00B76B75" w:rsidRDefault="00B76B75" w:rsidP="00B76B75">
      <w:pPr>
        <w:jc w:val="center"/>
      </w:pPr>
      <w:r>
        <w:t>Software Solutions Committee Meeting</w:t>
      </w:r>
    </w:p>
    <w:p w14:paraId="1D48198D" w14:textId="77777777" w:rsidR="00B76B75" w:rsidRDefault="00B76B75" w:rsidP="00B76B75">
      <w:pPr>
        <w:jc w:val="center"/>
      </w:pPr>
      <w:r>
        <w:t>Kellogg 3013</w:t>
      </w:r>
    </w:p>
    <w:p w14:paraId="7208EF3E" w14:textId="77777777" w:rsidR="00B76B75" w:rsidRDefault="00B76B75" w:rsidP="00B76B75">
      <w:pPr>
        <w:jc w:val="center"/>
      </w:pPr>
      <w:r>
        <w:t>9:30 – 11:00 a.m.</w:t>
      </w:r>
    </w:p>
    <w:p w14:paraId="5BCF0021" w14:textId="77777777" w:rsidR="00B76B75" w:rsidRDefault="00B76B75" w:rsidP="00B76B75">
      <w:pPr>
        <w:jc w:val="center"/>
      </w:pPr>
      <w:r>
        <w:t>October 8, 2014</w:t>
      </w:r>
    </w:p>
    <w:p w14:paraId="2F44CD54" w14:textId="77777777" w:rsidR="00B76B75" w:rsidRDefault="00B76B75" w:rsidP="00B76B75">
      <w:pPr>
        <w:jc w:val="center"/>
      </w:pPr>
    </w:p>
    <w:p w14:paraId="7D85D319" w14:textId="77777777" w:rsidR="00457F67" w:rsidRDefault="00B76B75" w:rsidP="00B76B75">
      <w:r>
        <w:t xml:space="preserve">In attendance: Melissa </w:t>
      </w:r>
      <w:proofErr w:type="spellStart"/>
      <w:r>
        <w:t>Simnitt</w:t>
      </w:r>
      <w:proofErr w:type="spellEnd"/>
      <w:r>
        <w:t>, Cameron Stevenson, Jacqueline</w:t>
      </w:r>
      <w:r w:rsidR="0043406A">
        <w:t xml:space="preserve"> Thousand</w:t>
      </w:r>
      <w:r>
        <w:t xml:space="preserve">, </w:t>
      </w:r>
    </w:p>
    <w:p w14:paraId="12006025" w14:textId="77777777" w:rsidR="00B76B75" w:rsidRDefault="00457F67" w:rsidP="00B76B75">
      <w:r>
        <w:tab/>
        <w:t xml:space="preserve">               </w:t>
      </w:r>
      <w:bookmarkStart w:id="0" w:name="_GoBack"/>
      <w:bookmarkEnd w:id="0"/>
      <w:r w:rsidR="00B76B75">
        <w:t xml:space="preserve">Yvonne </w:t>
      </w:r>
      <w:proofErr w:type="spellStart"/>
      <w:r w:rsidR="00B76B75">
        <w:t>Meulemans</w:t>
      </w:r>
      <w:proofErr w:type="spellEnd"/>
    </w:p>
    <w:p w14:paraId="33751ADF" w14:textId="77777777" w:rsidR="00B76B75" w:rsidRDefault="00B76B75" w:rsidP="00B76B75"/>
    <w:p w14:paraId="2E94B607" w14:textId="77777777" w:rsidR="00B76B75" w:rsidRPr="0043406A" w:rsidRDefault="0043406A" w:rsidP="00B76B75">
      <w:pPr>
        <w:rPr>
          <w:u w:val="single"/>
        </w:rPr>
      </w:pPr>
      <w:r w:rsidRPr="0043406A">
        <w:rPr>
          <w:u w:val="single"/>
        </w:rPr>
        <w:t xml:space="preserve">Agenda </w:t>
      </w:r>
      <w:r w:rsidR="00B76B75" w:rsidRPr="0043406A">
        <w:rPr>
          <w:u w:val="single"/>
        </w:rPr>
        <w:t>Item</w:t>
      </w:r>
      <w:r w:rsidRPr="0043406A">
        <w:rPr>
          <w:u w:val="single"/>
        </w:rPr>
        <w:t>s</w:t>
      </w:r>
      <w:r>
        <w:rPr>
          <w:u w:val="single"/>
        </w:rPr>
        <w:t xml:space="preserve"> and Minutes</w:t>
      </w:r>
    </w:p>
    <w:p w14:paraId="1A17FC4B" w14:textId="77777777" w:rsidR="00B76B75" w:rsidRDefault="00B76B75" w:rsidP="00B76B75"/>
    <w:p w14:paraId="2536833E" w14:textId="77777777" w:rsidR="00B76B75" w:rsidRDefault="00B76B75" w:rsidP="00B76B75">
      <w:pPr>
        <w:pStyle w:val="ListParagraph"/>
        <w:numPr>
          <w:ilvl w:val="0"/>
          <w:numId w:val="1"/>
        </w:numPr>
        <w:ind w:left="360"/>
      </w:pPr>
      <w:r>
        <w:t>Examine annual program assessment system – Is there a way to automate?</w:t>
      </w:r>
    </w:p>
    <w:p w14:paraId="3755ABA1" w14:textId="77777777" w:rsidR="00B76B75" w:rsidRDefault="00B76B75" w:rsidP="00B76B75"/>
    <w:p w14:paraId="6CA60B9D" w14:textId="77777777" w:rsidR="00B76B75" w:rsidRDefault="00B76B75" w:rsidP="00B76B75">
      <w:r>
        <w:t xml:space="preserve">To what </w:t>
      </w:r>
      <w:proofErr w:type="gramStart"/>
      <w:r>
        <w:t>degree</w:t>
      </w:r>
      <w:r w:rsidR="00B505BD">
        <w:t xml:space="preserve"> can</w:t>
      </w:r>
      <w:proofErr w:type="gramEnd"/>
      <w:r w:rsidR="0043406A">
        <w:t xml:space="preserve"> what we already do be automated?</w:t>
      </w:r>
    </w:p>
    <w:p w14:paraId="391874DB" w14:textId="77777777" w:rsidR="0043406A" w:rsidRDefault="0043406A" w:rsidP="00B76B75"/>
    <w:p w14:paraId="7A47C1E8" w14:textId="77777777" w:rsidR="0043406A" w:rsidRDefault="0043406A" w:rsidP="00B76B75">
      <w:r>
        <w:t xml:space="preserve">Cameron described TaskStream capabilities and the associate expense, so it may not be a solution for the university, as it does require an institutional fee. As a committee, we could investigate the tools out there that could be used, should a department want to use it. </w:t>
      </w:r>
      <w:r w:rsidR="00B505BD">
        <w:t>A benefit is that each year is archived.</w:t>
      </w:r>
    </w:p>
    <w:p w14:paraId="2DE6E502" w14:textId="77777777" w:rsidR="0043406A" w:rsidRDefault="0043406A" w:rsidP="00B76B75"/>
    <w:p w14:paraId="0DEC3DCB" w14:textId="77777777" w:rsidR="0043406A" w:rsidRDefault="0043406A" w:rsidP="00B76B75">
      <w:r>
        <w:t>Would we hesitate to buy something versus establishing a campus-wide assessment management that interfaces with PeopleSoft for student assessment data gathering side of it (e.g., so student rosters could be imported and there is not a human between data management system)</w:t>
      </w:r>
      <w:proofErr w:type="gramStart"/>
      <w:r>
        <w:t>.</w:t>
      </w:r>
      <w:proofErr w:type="gramEnd"/>
    </w:p>
    <w:p w14:paraId="3B0B53D6" w14:textId="77777777" w:rsidR="0043406A" w:rsidRDefault="0043406A" w:rsidP="00B76B75"/>
    <w:p w14:paraId="3C9C1055" w14:textId="77777777" w:rsidR="0043406A" w:rsidRDefault="0043406A" w:rsidP="00B76B75">
      <w:r>
        <w:t xml:space="preserve">Yvonne noted that the </w:t>
      </w:r>
      <w:proofErr w:type="gramStart"/>
      <w:r>
        <w:t>methods used by department</w:t>
      </w:r>
      <w:r w:rsidR="00457F67">
        <w:t>s</w:t>
      </w:r>
      <w:r>
        <w:t xml:space="preserve"> is</w:t>
      </w:r>
      <w:proofErr w:type="gramEnd"/>
      <w:r>
        <w:t xml:space="preserve"> so varied that to automate would be challenging for the data collection and reporting re: PSLOs. </w:t>
      </w:r>
    </w:p>
    <w:p w14:paraId="4A2B73AE" w14:textId="77777777" w:rsidR="0043406A" w:rsidRDefault="0043406A" w:rsidP="00B76B75"/>
    <w:p w14:paraId="0001BC25" w14:textId="77777777" w:rsidR="0043406A" w:rsidRDefault="0043406A" w:rsidP="00B76B75">
      <w:r>
        <w:t xml:space="preserve">The administrative part (plan and report submission) </w:t>
      </w:r>
      <w:r w:rsidR="00B505BD">
        <w:t>seems most amendable to automation</w:t>
      </w:r>
      <w:r>
        <w:t>.</w:t>
      </w:r>
    </w:p>
    <w:p w14:paraId="5D9B9A6D" w14:textId="77777777" w:rsidR="00B505BD" w:rsidRDefault="00B505BD" w:rsidP="00B76B75"/>
    <w:p w14:paraId="35803046" w14:textId="77777777" w:rsidR="00B505BD" w:rsidRDefault="00B505BD" w:rsidP="00B76B75">
      <w:r>
        <w:t>WORK FLOW?</w:t>
      </w:r>
    </w:p>
    <w:p w14:paraId="11C8CB9E" w14:textId="77777777" w:rsidR="00B505BD" w:rsidRDefault="00B505BD" w:rsidP="00B76B75">
      <w:r>
        <w:t>1. Talk to IITS to see how to put plans and reports online as a repository. Regina has already talked to Barbara Taylor and knows the committee is coming. Barbara is ready to investigate home grown or external options. There may be someone who would love to build something.</w:t>
      </w:r>
    </w:p>
    <w:p w14:paraId="5F382C3C" w14:textId="77777777" w:rsidR="0043406A" w:rsidRDefault="0043406A" w:rsidP="00B76B75"/>
    <w:p w14:paraId="0905F0B6" w14:textId="77777777" w:rsidR="00B76B75" w:rsidRDefault="00B505BD" w:rsidP="00B76B75">
      <w:pPr>
        <w:pStyle w:val="ListParagraph"/>
        <w:numPr>
          <w:ilvl w:val="0"/>
          <w:numId w:val="1"/>
        </w:numPr>
        <w:ind w:left="360"/>
      </w:pPr>
      <w:r>
        <w:t>Curriculum map</w:t>
      </w:r>
      <w:r w:rsidR="004F5584">
        <w:t>s could be hooked to PeopleSoft?</w:t>
      </w:r>
    </w:p>
    <w:p w14:paraId="43F033B5" w14:textId="77777777" w:rsidR="00B505BD" w:rsidRPr="004F5584" w:rsidRDefault="00B505BD" w:rsidP="00B76B75">
      <w:pPr>
        <w:pStyle w:val="ListParagraph"/>
        <w:numPr>
          <w:ilvl w:val="0"/>
          <w:numId w:val="1"/>
        </w:numPr>
        <w:ind w:left="360"/>
        <w:rPr>
          <w:b/>
        </w:rPr>
      </w:pPr>
      <w:r w:rsidRPr="004F5584">
        <w:rPr>
          <w:b/>
        </w:rPr>
        <w:t xml:space="preserve">Develop a website tree, from front page, with an org chart. </w:t>
      </w:r>
      <w:r w:rsidR="004F5584">
        <w:rPr>
          <w:b/>
        </w:rPr>
        <w:t>WE DID THIS TODAY and Melissa will finish</w:t>
      </w:r>
      <w:r w:rsidR="00D01239">
        <w:rPr>
          <w:b/>
        </w:rPr>
        <w:t xml:space="preserve"> it by Monday’s UAC</w:t>
      </w:r>
      <w:r w:rsidR="004F5584">
        <w:rPr>
          <w:b/>
        </w:rPr>
        <w:t>!</w:t>
      </w:r>
    </w:p>
    <w:p w14:paraId="70FC8C6E" w14:textId="77777777" w:rsidR="00B505BD" w:rsidRDefault="00B505BD" w:rsidP="00B76B75">
      <w:pPr>
        <w:pStyle w:val="ListParagraph"/>
        <w:numPr>
          <w:ilvl w:val="0"/>
          <w:numId w:val="1"/>
        </w:numPr>
        <w:ind w:left="360"/>
      </w:pPr>
      <w:r>
        <w:t xml:space="preserve">Consideration: Cameron </w:t>
      </w:r>
      <w:proofErr w:type="gramStart"/>
      <w:r>
        <w:t>noted</w:t>
      </w:r>
      <w:proofErr w:type="gramEnd"/>
      <w:r>
        <w:t xml:space="preserve"> </w:t>
      </w:r>
      <w:proofErr w:type="gramStart"/>
      <w:r>
        <w:t>that we need</w:t>
      </w:r>
      <w:proofErr w:type="gramEnd"/>
      <w:r>
        <w:t xml:space="preserve"> to think about what portion of this is publically accessible. This is being required by accreditation of credential and degree programs. There are issues of confidentiality if there is any reporting on small Ns of students. This is a question to ask as we do the org chart – which requires log and which does not. Melissa and assessment coordinators would have a simple statement that a % met PSLO, for example.</w:t>
      </w:r>
    </w:p>
    <w:p w14:paraId="23A44476" w14:textId="77777777" w:rsidR="009E290B" w:rsidRDefault="009E290B" w:rsidP="009E290B"/>
    <w:p w14:paraId="6FE316F1" w14:textId="77777777" w:rsidR="009E290B" w:rsidRDefault="009E290B" w:rsidP="009E290B">
      <w:r>
        <w:t>Options:</w:t>
      </w:r>
    </w:p>
    <w:p w14:paraId="75F3FE9A" w14:textId="77777777" w:rsidR="009E290B" w:rsidRDefault="009E290B" w:rsidP="009E290B"/>
    <w:p w14:paraId="2C7B5F3F" w14:textId="77777777" w:rsidR="009E290B" w:rsidRDefault="009E290B" w:rsidP="009E290B">
      <w:pPr>
        <w:pStyle w:val="ListParagraph"/>
        <w:numPr>
          <w:ilvl w:val="0"/>
          <w:numId w:val="4"/>
        </w:numPr>
      </w:pPr>
      <w:r>
        <w:t>STRUCTURE IT THE SAME WAY FOR EXTERNAL AND INTERNAL PERSON (i.e., navigate down the same way whether viewing or submitting)</w:t>
      </w:r>
    </w:p>
    <w:p w14:paraId="1401ACC3" w14:textId="77777777" w:rsidR="009E290B" w:rsidRDefault="009E290B" w:rsidP="009E290B">
      <w:pPr>
        <w:pStyle w:val="ListParagraph"/>
        <w:numPr>
          <w:ilvl w:val="0"/>
          <w:numId w:val="4"/>
        </w:numPr>
      </w:pPr>
      <w:r>
        <w:t>For internal, have a log on at the top of the main page, and ask the person what they want to do (submit plan, update plan, submit report)</w:t>
      </w:r>
    </w:p>
    <w:p w14:paraId="1F4D6326" w14:textId="77777777" w:rsidR="009E290B" w:rsidRDefault="009E290B" w:rsidP="009E290B"/>
    <w:p w14:paraId="76E16605" w14:textId="77777777" w:rsidR="009E290B" w:rsidRDefault="009E290B" w:rsidP="009E290B">
      <w:r>
        <w:t>PUBLIC TREE</w:t>
      </w:r>
    </w:p>
    <w:p w14:paraId="4013B704" w14:textId="77777777" w:rsidR="009E290B" w:rsidRDefault="009E290B" w:rsidP="009E290B"/>
    <w:p w14:paraId="4F60EF31" w14:textId="77777777" w:rsidR="009E290B" w:rsidRDefault="009E290B" w:rsidP="009E290B">
      <w:r>
        <w:t>Main Page – Assessment  (Public)</w:t>
      </w:r>
    </w:p>
    <w:p w14:paraId="54C5035D" w14:textId="77777777" w:rsidR="009E290B" w:rsidRDefault="009E290B" w:rsidP="009E290B">
      <w:r>
        <w:tab/>
        <w:t>Description (Public)</w:t>
      </w:r>
    </w:p>
    <w:p w14:paraId="251EFB73" w14:textId="77777777" w:rsidR="009E290B" w:rsidRDefault="009E290B" w:rsidP="009E290B"/>
    <w:p w14:paraId="30A13D80" w14:textId="77777777" w:rsidR="009E290B" w:rsidRDefault="009E290B" w:rsidP="009E290B">
      <w:r>
        <w:tab/>
        <w:t>Colleges (list all) – (Public for reports)</w:t>
      </w:r>
    </w:p>
    <w:p w14:paraId="34C11F5B" w14:textId="77777777" w:rsidR="009E290B" w:rsidRDefault="009E290B" w:rsidP="009E290B">
      <w:r>
        <w:tab/>
      </w:r>
      <w:r>
        <w:tab/>
        <w:t xml:space="preserve">Department/Program </w:t>
      </w:r>
    </w:p>
    <w:p w14:paraId="6FDCC750" w14:textId="77777777" w:rsidR="0084554E" w:rsidRDefault="009E290B" w:rsidP="0084554E">
      <w:pPr>
        <w:ind w:right="-990"/>
      </w:pPr>
      <w:r>
        <w:tab/>
      </w:r>
      <w:r>
        <w:tab/>
      </w:r>
      <w:r>
        <w:tab/>
      </w:r>
      <w:r w:rsidR="0084554E">
        <w:t xml:space="preserve">Mission         </w:t>
      </w:r>
      <w:r w:rsidR="0084554E">
        <w:tab/>
      </w:r>
      <w:r w:rsidR="0084554E">
        <w:tab/>
      </w:r>
      <w:r w:rsidR="0084554E">
        <w:tab/>
      </w:r>
      <w:r w:rsidR="0084554E">
        <w:tab/>
      </w:r>
      <w:r w:rsidR="0084554E">
        <w:tab/>
      </w:r>
      <w:r w:rsidR="0084554E">
        <w:tab/>
      </w:r>
      <w:r w:rsidR="0084554E">
        <w:tab/>
        <w:t>Aligned</w:t>
      </w:r>
    </w:p>
    <w:p w14:paraId="03D73F6D" w14:textId="77777777" w:rsidR="0084554E" w:rsidRDefault="0084554E" w:rsidP="0084554E">
      <w:pPr>
        <w:ind w:right="-990"/>
      </w:pPr>
      <w:r>
        <w:tab/>
      </w:r>
      <w:r>
        <w:tab/>
      </w:r>
      <w:r>
        <w:tab/>
        <w:t>PSLOs</w:t>
      </w:r>
    </w:p>
    <w:p w14:paraId="73A8F9B5" w14:textId="77777777" w:rsidR="0084554E" w:rsidRDefault="0084554E" w:rsidP="0084554E">
      <w:pPr>
        <w:ind w:right="-990"/>
      </w:pPr>
      <w:r>
        <w:tab/>
      </w:r>
      <w:r>
        <w:tab/>
      </w:r>
      <w:r>
        <w:tab/>
        <w:t xml:space="preserve">Curriculum map </w:t>
      </w:r>
    </w:p>
    <w:p w14:paraId="34808F0A" w14:textId="77777777" w:rsidR="009E290B" w:rsidRDefault="0084554E" w:rsidP="0084554E">
      <w:pPr>
        <w:ind w:right="-990"/>
      </w:pPr>
      <w:r>
        <w:tab/>
      </w:r>
      <w:r>
        <w:tab/>
      </w:r>
      <w:r>
        <w:tab/>
        <w:t>E</w:t>
      </w:r>
      <w:r w:rsidR="009E290B">
        <w:t xml:space="preserve">xecutive summary of reports + </w:t>
      </w:r>
      <w:r>
        <w:t>(schedule – future)</w:t>
      </w:r>
    </w:p>
    <w:p w14:paraId="42FC36E5" w14:textId="77777777" w:rsidR="009E290B" w:rsidRDefault="009E290B" w:rsidP="009E290B">
      <w:r>
        <w:tab/>
        <w:t>GE</w:t>
      </w:r>
    </w:p>
    <w:p w14:paraId="60D2B4DF" w14:textId="77777777" w:rsidR="009E290B" w:rsidRDefault="009E290B" w:rsidP="009E290B">
      <w:r>
        <w:tab/>
        <w:t>Other</w:t>
      </w:r>
    </w:p>
    <w:p w14:paraId="0E71CC5F" w14:textId="77777777" w:rsidR="009E290B" w:rsidRDefault="009E290B" w:rsidP="009E290B">
      <w:r>
        <w:tab/>
      </w:r>
      <w:r>
        <w:tab/>
        <w:t>Student Affairs</w:t>
      </w:r>
    </w:p>
    <w:p w14:paraId="3EBA0791" w14:textId="77777777" w:rsidR="009E290B" w:rsidRDefault="009E290B" w:rsidP="009E290B"/>
    <w:p w14:paraId="01C12237" w14:textId="77777777" w:rsidR="009E290B" w:rsidRDefault="009E290B" w:rsidP="009E290B">
      <w:r>
        <w:t>PRIVATE TREE</w:t>
      </w:r>
      <w:r w:rsidR="00B31F84">
        <w:t xml:space="preserve"> (would tell Melissa what is missing so can prompt programs)</w:t>
      </w:r>
    </w:p>
    <w:p w14:paraId="694A57F8" w14:textId="77777777" w:rsidR="0084554E" w:rsidRDefault="0084554E" w:rsidP="009E290B"/>
    <w:p w14:paraId="641DA394" w14:textId="77777777" w:rsidR="0084554E" w:rsidRDefault="0084554E" w:rsidP="009E290B">
      <w:r>
        <w:t>Log on</w:t>
      </w:r>
    </w:p>
    <w:p w14:paraId="6019577B" w14:textId="77777777" w:rsidR="0084554E" w:rsidRDefault="0084554E" w:rsidP="009E290B"/>
    <w:p w14:paraId="473DE70B" w14:textId="77777777" w:rsidR="0084554E" w:rsidRDefault="0084554E" w:rsidP="009E290B">
      <w:r>
        <w:t>What do</w:t>
      </w:r>
      <w:r w:rsidR="00B31F84">
        <w:t xml:space="preserve"> you want to work on? [Drop Down]</w:t>
      </w:r>
    </w:p>
    <w:p w14:paraId="2CD57746" w14:textId="77777777" w:rsidR="00B31F84" w:rsidRDefault="00B31F84" w:rsidP="009E290B">
      <w:r>
        <w:tab/>
      </w:r>
      <w:r>
        <w:tab/>
      </w:r>
      <w:r>
        <w:tab/>
      </w:r>
      <w:r>
        <w:tab/>
      </w:r>
      <w:r>
        <w:tab/>
      </w:r>
      <w:r>
        <w:tab/>
        <w:t xml:space="preserve"> Do you want </w:t>
      </w:r>
      <w:proofErr w:type="spellStart"/>
      <w:r>
        <w:t>Assmt</w:t>
      </w:r>
      <w:proofErr w:type="spellEnd"/>
      <w:r>
        <w:t xml:space="preserve"> </w:t>
      </w:r>
      <w:proofErr w:type="spellStart"/>
      <w:r>
        <w:t>Speclist</w:t>
      </w:r>
      <w:proofErr w:type="spellEnd"/>
      <w:r>
        <w:t xml:space="preserve"> to </w:t>
      </w:r>
      <w:proofErr w:type="gramStart"/>
      <w:r>
        <w:t>contact  you</w:t>
      </w:r>
      <w:proofErr w:type="gramEnd"/>
      <w:r>
        <w:t>?</w:t>
      </w:r>
    </w:p>
    <w:p w14:paraId="144D8FF3" w14:textId="77777777" w:rsidR="0084554E" w:rsidRDefault="0084554E" w:rsidP="009E290B"/>
    <w:p w14:paraId="7E9816BE" w14:textId="77777777" w:rsidR="009E290B" w:rsidRDefault="0084554E" w:rsidP="009E290B">
      <w:r>
        <w:tab/>
      </w:r>
      <w:r w:rsidR="00B31F84">
        <w:t xml:space="preserve">1. </w:t>
      </w:r>
      <w:r>
        <w:t xml:space="preserve">Plan </w:t>
      </w:r>
      <w:r w:rsidR="00B31F84">
        <w:t>[Note: eventually to disappear once the 5-year schedule is up and running]</w:t>
      </w:r>
    </w:p>
    <w:p w14:paraId="2BAD8371" w14:textId="77777777" w:rsidR="0084554E" w:rsidRDefault="0084554E" w:rsidP="009E290B">
      <w:r>
        <w:tab/>
      </w:r>
      <w:r>
        <w:tab/>
        <w:t xml:space="preserve">Form fill by year </w:t>
      </w:r>
    </w:p>
    <w:p w14:paraId="3A9848D0" w14:textId="77777777" w:rsidR="0084554E" w:rsidRDefault="0084554E" w:rsidP="009E290B">
      <w:r>
        <w:tab/>
      </w:r>
      <w:r>
        <w:tab/>
      </w:r>
      <w:r>
        <w:tab/>
        <w:t>Program drop</w:t>
      </w:r>
    </w:p>
    <w:p w14:paraId="7F2E2754" w14:textId="77777777" w:rsidR="0084554E" w:rsidRDefault="0084554E" w:rsidP="009E290B">
      <w:r>
        <w:tab/>
      </w:r>
      <w:r>
        <w:tab/>
      </w:r>
      <w:r>
        <w:tab/>
      </w:r>
      <w:r>
        <w:tab/>
        <w:t xml:space="preserve">PSLO drop down </w:t>
      </w:r>
      <w:r w:rsidR="00B31F84">
        <w:t>(could be one or more)</w:t>
      </w:r>
    </w:p>
    <w:p w14:paraId="28A7C491" w14:textId="77777777" w:rsidR="0084554E" w:rsidRDefault="0084554E" w:rsidP="009E290B">
      <w:r>
        <w:tab/>
      </w:r>
      <w:r>
        <w:tab/>
      </w:r>
      <w:r>
        <w:tab/>
      </w:r>
      <w:r>
        <w:tab/>
      </w:r>
      <w:r>
        <w:tab/>
        <w:t xml:space="preserve">Course drop down and level </w:t>
      </w:r>
      <w:proofErr w:type="gramStart"/>
      <w:r>
        <w:t>prepopulated(</w:t>
      </w:r>
      <w:proofErr w:type="gramEnd"/>
      <w:r>
        <w:t>I,R,A)</w:t>
      </w:r>
    </w:p>
    <w:p w14:paraId="472CBCAD" w14:textId="77777777" w:rsidR="0084554E" w:rsidRDefault="0084554E" w:rsidP="009E290B">
      <w:r>
        <w:tab/>
      </w:r>
      <w:r>
        <w:tab/>
      </w:r>
      <w:r>
        <w:tab/>
      </w:r>
      <w:r>
        <w:tab/>
      </w:r>
      <w:r>
        <w:tab/>
        <w:t xml:space="preserve">Measure tool </w:t>
      </w:r>
      <w:r w:rsidR="00B31F84">
        <w:t>type? (</w:t>
      </w:r>
      <w:proofErr w:type="gramStart"/>
      <w:r w:rsidR="00B31F84">
        <w:t>rubric</w:t>
      </w:r>
      <w:proofErr w:type="gramEnd"/>
      <w:r w:rsidR="00B31F84">
        <w:t>, exam, other dropdown)</w:t>
      </w:r>
    </w:p>
    <w:p w14:paraId="1A4F1610" w14:textId="77777777" w:rsidR="0084554E" w:rsidRDefault="0084554E" w:rsidP="00B31F84">
      <w:r>
        <w:tab/>
      </w:r>
      <w:r>
        <w:tab/>
      </w:r>
      <w:r>
        <w:tab/>
      </w:r>
      <w:r>
        <w:tab/>
      </w:r>
      <w:r>
        <w:tab/>
      </w:r>
      <w:r w:rsidR="00B31F84">
        <w:tab/>
        <w:t xml:space="preserve">Upload tool or explain plans to develop </w:t>
      </w:r>
    </w:p>
    <w:p w14:paraId="670E15CA" w14:textId="77777777" w:rsidR="0084554E" w:rsidRDefault="0084554E" w:rsidP="009E290B">
      <w:r>
        <w:tab/>
      </w:r>
      <w:r w:rsidR="00B31F84">
        <w:t xml:space="preserve">2. </w:t>
      </w:r>
      <w:r>
        <w:t>Report</w:t>
      </w:r>
    </w:p>
    <w:p w14:paraId="2266C625" w14:textId="77777777" w:rsidR="0084554E" w:rsidRDefault="0084554E" w:rsidP="009E290B">
      <w:r>
        <w:tab/>
      </w:r>
      <w:r>
        <w:tab/>
        <w:t xml:space="preserve">Content of report </w:t>
      </w:r>
    </w:p>
    <w:p w14:paraId="5BCC3229" w14:textId="77777777" w:rsidR="00B31F84" w:rsidRDefault="00B31F84" w:rsidP="009E290B">
      <w:r>
        <w:tab/>
      </w:r>
      <w:r>
        <w:tab/>
        <w:t>Form fill from plan</w:t>
      </w:r>
      <w:r w:rsidR="004F5584">
        <w:t xml:space="preserve"> [include year – ask IITS]</w:t>
      </w:r>
      <w:r>
        <w:t xml:space="preserve"> </w:t>
      </w:r>
    </w:p>
    <w:p w14:paraId="43AD3BFD" w14:textId="77777777" w:rsidR="00B31F84" w:rsidRDefault="00B31F84" w:rsidP="009E290B">
      <w:r>
        <w:tab/>
      </w:r>
      <w:r>
        <w:tab/>
      </w:r>
      <w:r>
        <w:tab/>
        <w:t>Program drop</w:t>
      </w:r>
    </w:p>
    <w:p w14:paraId="67E344BB" w14:textId="77777777" w:rsidR="00B31F84" w:rsidRDefault="00B31F84" w:rsidP="009E290B">
      <w:r>
        <w:tab/>
      </w:r>
      <w:r>
        <w:tab/>
      </w:r>
      <w:r>
        <w:tab/>
        <w:t>Adjustments? (</w:t>
      </w:r>
      <w:proofErr w:type="gramStart"/>
      <w:r>
        <w:t>if</w:t>
      </w:r>
      <w:proofErr w:type="gramEnd"/>
      <w:r>
        <w:t xml:space="preserve"> deviate from plan)</w:t>
      </w:r>
    </w:p>
    <w:p w14:paraId="14D0A263" w14:textId="77777777" w:rsidR="00B31F84" w:rsidRDefault="00B31F84" w:rsidP="009E290B">
      <w:r>
        <w:tab/>
      </w:r>
      <w:r>
        <w:tab/>
      </w:r>
      <w:r>
        <w:tab/>
        <w:t xml:space="preserve">Upload data/support docs/analysis </w:t>
      </w:r>
    </w:p>
    <w:p w14:paraId="22F26B63" w14:textId="77777777" w:rsidR="00B31F84" w:rsidRDefault="00B31F84" w:rsidP="009E290B">
      <w:r>
        <w:tab/>
      </w:r>
      <w:r>
        <w:tab/>
      </w:r>
      <w:r>
        <w:tab/>
        <w:t>Analysis</w:t>
      </w:r>
    </w:p>
    <w:p w14:paraId="490E6A04" w14:textId="77777777" w:rsidR="00B31F84" w:rsidRDefault="00B31F84" w:rsidP="009E290B">
      <w:r>
        <w:tab/>
      </w:r>
      <w:r>
        <w:tab/>
      </w:r>
      <w:r>
        <w:tab/>
        <w:t xml:space="preserve">Action plan (Now: How will you use the data?) – 2 or </w:t>
      </w:r>
      <w:proofErr w:type="gramStart"/>
      <w:r>
        <w:t>3 max</w:t>
      </w:r>
      <w:proofErr w:type="gramEnd"/>
    </w:p>
    <w:p w14:paraId="4905E602" w14:textId="77777777" w:rsidR="004F5584" w:rsidRDefault="0084554E">
      <w:r>
        <w:tab/>
      </w:r>
      <w:r w:rsidR="004F5584">
        <w:br w:type="page"/>
      </w:r>
    </w:p>
    <w:p w14:paraId="0255AA4E" w14:textId="77777777" w:rsidR="0084554E" w:rsidRDefault="004F5584" w:rsidP="009E290B">
      <w:r>
        <w:lastRenderedPageBreak/>
        <w:t xml:space="preserve">3. </w:t>
      </w:r>
      <w:r w:rsidR="0084554E">
        <w:t>Curriculum map</w:t>
      </w:r>
    </w:p>
    <w:p w14:paraId="2B732211" w14:textId="77777777" w:rsidR="004F5584" w:rsidRDefault="004F5584" w:rsidP="009E290B">
      <w:r>
        <w:tab/>
        <w:t xml:space="preserve">Choose program </w:t>
      </w:r>
    </w:p>
    <w:p w14:paraId="7AEEB4B3" w14:textId="77777777" w:rsidR="004F5584" w:rsidRDefault="004F5584" w:rsidP="009E290B">
      <w:r>
        <w:tab/>
      </w:r>
      <w:r>
        <w:tab/>
        <w:t>* May need to ID specialization/concentration (drop down)</w:t>
      </w:r>
    </w:p>
    <w:p w14:paraId="329735A8" w14:textId="77777777" w:rsidR="004F5584" w:rsidRDefault="004F5584" w:rsidP="009E290B">
      <w:r>
        <w:tab/>
        <w:t>MAP form</w:t>
      </w:r>
    </w:p>
    <w:p w14:paraId="6DF246F8" w14:textId="77777777" w:rsidR="004F5584" w:rsidRDefault="004F5584" w:rsidP="009E290B">
      <w:r>
        <w:tab/>
      </w:r>
      <w:r>
        <w:tab/>
        <w:t xml:space="preserve">Enter (drop down course list – Question: Can we pull in from PeopleSoft </w:t>
      </w:r>
    </w:p>
    <w:p w14:paraId="0299893D" w14:textId="77777777" w:rsidR="004F5584" w:rsidRDefault="004F5584" w:rsidP="009E290B">
      <w:r>
        <w:tab/>
      </w:r>
      <w:r>
        <w:tab/>
      </w:r>
      <w:proofErr w:type="gramStart"/>
      <w:r>
        <w:t>every</w:t>
      </w:r>
      <w:proofErr w:type="gramEnd"/>
      <w:r>
        <w:t xml:space="preserve"> course)</w:t>
      </w:r>
    </w:p>
    <w:p w14:paraId="5732A76D" w14:textId="77777777" w:rsidR="004F5584" w:rsidRDefault="004F5584" w:rsidP="009E290B">
      <w:r>
        <w:tab/>
      </w:r>
      <w:r>
        <w:tab/>
        <w:t>ID level per PSLO (I, R, A or leave blank)</w:t>
      </w:r>
    </w:p>
    <w:p w14:paraId="4D4DD844" w14:textId="77777777" w:rsidR="004F5584" w:rsidRDefault="004F5584" w:rsidP="009E290B"/>
    <w:p w14:paraId="3E6E871D" w14:textId="77777777" w:rsidR="004F5584" w:rsidRDefault="0084554E" w:rsidP="009E290B">
      <w:r>
        <w:tab/>
      </w:r>
    </w:p>
    <w:p w14:paraId="31423848" w14:textId="77777777" w:rsidR="0084554E" w:rsidRDefault="004F5584" w:rsidP="009E290B">
      <w:r>
        <w:t xml:space="preserve">4. </w:t>
      </w:r>
      <w:r w:rsidR="0084554E">
        <w:t xml:space="preserve">5-year Schedule of PSLO </w:t>
      </w:r>
      <w:proofErr w:type="gramStart"/>
      <w:r w:rsidR="0084554E">
        <w:t>assessment</w:t>
      </w:r>
      <w:proofErr w:type="gramEnd"/>
    </w:p>
    <w:p w14:paraId="5475E657" w14:textId="77777777" w:rsidR="004F5584" w:rsidRDefault="0084554E" w:rsidP="009E290B">
      <w:r>
        <w:tab/>
      </w:r>
    </w:p>
    <w:p w14:paraId="4A127CAF" w14:textId="77777777" w:rsidR="0084554E" w:rsidRDefault="004F5584" w:rsidP="009E290B">
      <w:r>
        <w:t xml:space="preserve">5. </w:t>
      </w:r>
      <w:r w:rsidR="0084554E">
        <w:t>Mission</w:t>
      </w:r>
    </w:p>
    <w:p w14:paraId="424620B0" w14:textId="77777777" w:rsidR="0084554E" w:rsidRDefault="0084554E" w:rsidP="009E290B">
      <w:r>
        <w:tab/>
        <w:t>Confirm annually</w:t>
      </w:r>
    </w:p>
    <w:p w14:paraId="1760D4FC" w14:textId="77777777" w:rsidR="004F5584" w:rsidRDefault="0084554E" w:rsidP="009E290B">
      <w:r>
        <w:tab/>
      </w:r>
    </w:p>
    <w:p w14:paraId="78D7813D" w14:textId="77777777" w:rsidR="0084554E" w:rsidRDefault="004F5584" w:rsidP="009E290B">
      <w:r>
        <w:t xml:space="preserve">6. </w:t>
      </w:r>
      <w:r w:rsidR="0084554E">
        <w:t>PSLOs</w:t>
      </w:r>
    </w:p>
    <w:p w14:paraId="7E85FC1D" w14:textId="77777777" w:rsidR="0084554E" w:rsidRDefault="004F5584" w:rsidP="009E290B">
      <w:r>
        <w:tab/>
      </w:r>
      <w:r w:rsidR="0084554E">
        <w:t>Confirm annually</w:t>
      </w:r>
    </w:p>
    <w:p w14:paraId="7525E795" w14:textId="77777777" w:rsidR="004F5584" w:rsidRDefault="004F5584" w:rsidP="009E290B"/>
    <w:p w14:paraId="4A32337E" w14:textId="77777777" w:rsidR="004F5584" w:rsidRDefault="004F5584" w:rsidP="004F5584">
      <w:pPr>
        <w:pStyle w:val="ListParagraph"/>
        <w:numPr>
          <w:ilvl w:val="0"/>
          <w:numId w:val="5"/>
        </w:numPr>
      </w:pPr>
      <w:proofErr w:type="gramStart"/>
      <w:r>
        <w:t>reminder</w:t>
      </w:r>
      <w:proofErr w:type="gramEnd"/>
      <w:r>
        <w:t xml:space="preserve"> pop ups to update all sources when changes made</w:t>
      </w:r>
    </w:p>
    <w:p w14:paraId="02EE4610" w14:textId="77777777" w:rsidR="004F5584" w:rsidRDefault="004F5584" w:rsidP="004F5584">
      <w:pPr>
        <w:pStyle w:val="ListParagraph"/>
        <w:numPr>
          <w:ilvl w:val="0"/>
          <w:numId w:val="5"/>
        </w:numPr>
      </w:pPr>
      <w:r>
        <w:t>*</w:t>
      </w:r>
      <w:proofErr w:type="gramStart"/>
      <w:r>
        <w:t>year</w:t>
      </w:r>
      <w:proofErr w:type="gramEnd"/>
      <w:r>
        <w:t xml:space="preserve"> identification – ask IITS </w:t>
      </w:r>
      <w:proofErr w:type="spellStart"/>
      <w:r>
        <w:t>gusy</w:t>
      </w:r>
      <w:proofErr w:type="spellEnd"/>
    </w:p>
    <w:sectPr w:rsidR="004F5584" w:rsidSect="0084554E">
      <w:pgSz w:w="12240" w:h="15840"/>
      <w:pgMar w:top="1440" w:right="135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889"/>
    <w:multiLevelType w:val="multilevel"/>
    <w:tmpl w:val="41109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DB02E3"/>
    <w:multiLevelType w:val="multilevel"/>
    <w:tmpl w:val="41109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312FEA"/>
    <w:multiLevelType w:val="hybridMultilevel"/>
    <w:tmpl w:val="4110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562068"/>
    <w:multiLevelType w:val="hybridMultilevel"/>
    <w:tmpl w:val="3F587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26D31"/>
    <w:multiLevelType w:val="hybridMultilevel"/>
    <w:tmpl w:val="4866E4DE"/>
    <w:lvl w:ilvl="0" w:tplc="6E3A16A0">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75"/>
    <w:rsid w:val="000F1710"/>
    <w:rsid w:val="00284C5A"/>
    <w:rsid w:val="0043406A"/>
    <w:rsid w:val="00457F67"/>
    <w:rsid w:val="004F5584"/>
    <w:rsid w:val="0084554E"/>
    <w:rsid w:val="00933BBE"/>
    <w:rsid w:val="009E290B"/>
    <w:rsid w:val="00B31F84"/>
    <w:rsid w:val="00B505BD"/>
    <w:rsid w:val="00B76B75"/>
    <w:rsid w:val="00D01239"/>
    <w:rsid w:val="00EA7C23"/>
    <w:rsid w:val="00F669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EDE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570</Words>
  <Characters>3253</Characters>
  <Application>Microsoft Macintosh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Thousand</dc:creator>
  <cp:keywords/>
  <dc:description/>
  <cp:lastModifiedBy>Jacqueline Thousand</cp:lastModifiedBy>
  <cp:revision>2</cp:revision>
  <cp:lastPrinted>2014-10-08T19:10:00Z</cp:lastPrinted>
  <dcterms:created xsi:type="dcterms:W3CDTF">2014-10-08T16:34:00Z</dcterms:created>
  <dcterms:modified xsi:type="dcterms:W3CDTF">2014-10-08T19:12:00Z</dcterms:modified>
</cp:coreProperties>
</file>